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B8E" w:rsidRPr="000A223E" w:rsidRDefault="006D6A3B" w:rsidP="00B64B8E">
      <w:pPr>
        <w:spacing w:line="276" w:lineRule="auto"/>
        <w:jc w:val="right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0A223E">
        <w:rPr>
          <w:rFonts w:ascii="Times New Roman" w:hAnsi="Times New Roman" w:cs="Times New Roman"/>
          <w:bCs/>
          <w:i/>
          <w:iCs/>
          <w:sz w:val="18"/>
          <w:szCs w:val="18"/>
        </w:rPr>
        <w:t>Załącznik Nr 1</w:t>
      </w:r>
    </w:p>
    <w:p w:rsidR="0038216D" w:rsidRPr="0038216D" w:rsidRDefault="00A41339" w:rsidP="003821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16D">
        <w:rPr>
          <w:rFonts w:ascii="Times New Roman" w:hAnsi="Times New Roman" w:cs="Times New Roman"/>
          <w:b/>
          <w:sz w:val="28"/>
          <w:szCs w:val="28"/>
        </w:rPr>
        <w:t>Wykaz drewna przeznaczonego do sprzedaży</w:t>
      </w:r>
    </w:p>
    <w:p w:rsidR="0038216D" w:rsidRPr="00B64B8E" w:rsidRDefault="00A41339" w:rsidP="00B64B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216D">
        <w:rPr>
          <w:rFonts w:ascii="Times New Roman" w:hAnsi="Times New Roman" w:cs="Times New Roman"/>
          <w:b/>
          <w:sz w:val="28"/>
          <w:szCs w:val="28"/>
        </w:rPr>
        <w:t>(zgodnie z obmiarem brakarskim)</w:t>
      </w:r>
    </w:p>
    <w:tbl>
      <w:tblPr>
        <w:tblStyle w:val="Tabela-Siatka"/>
        <w:tblW w:w="0" w:type="auto"/>
        <w:tblInd w:w="393" w:type="dxa"/>
        <w:tblLook w:val="04A0" w:firstRow="1" w:lastRow="0" w:firstColumn="1" w:lastColumn="0" w:noHBand="0" w:noVBand="1"/>
      </w:tblPr>
      <w:tblGrid>
        <w:gridCol w:w="543"/>
        <w:gridCol w:w="3879"/>
        <w:gridCol w:w="1843"/>
        <w:gridCol w:w="1791"/>
      </w:tblGrid>
      <w:tr w:rsidR="00A41339" w:rsidRPr="0038216D" w:rsidTr="0038216D">
        <w:tc>
          <w:tcPr>
            <w:tcW w:w="543" w:type="dxa"/>
            <w:vAlign w:val="center"/>
          </w:tcPr>
          <w:p w:rsidR="00A41339" w:rsidRPr="0038216D" w:rsidRDefault="00A41339" w:rsidP="003821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879" w:type="dxa"/>
            <w:vAlign w:val="center"/>
          </w:tcPr>
          <w:p w:rsidR="00A41339" w:rsidRPr="0038216D" w:rsidRDefault="00A41339" w:rsidP="003821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vAlign w:val="center"/>
          </w:tcPr>
          <w:p w:rsidR="00A41339" w:rsidRPr="0038216D" w:rsidRDefault="00A41339" w:rsidP="003821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Obwód</w:t>
            </w:r>
            <w:r w:rsidR="005E4054" w:rsidRPr="00382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(cm)</w:t>
            </w:r>
          </w:p>
        </w:tc>
        <w:tc>
          <w:tcPr>
            <w:tcW w:w="1791" w:type="dxa"/>
            <w:vAlign w:val="center"/>
          </w:tcPr>
          <w:p w:rsidR="00A41339" w:rsidRPr="0038216D" w:rsidRDefault="00A41339" w:rsidP="003821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Grubizna opałowa (m</w:t>
            </w:r>
            <w:r w:rsidRPr="0038216D"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  <w:t>3</w:t>
            </w:r>
            <w:r w:rsidRPr="003821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41339" w:rsidRPr="0038216D" w:rsidTr="0038216D">
        <w:tc>
          <w:tcPr>
            <w:tcW w:w="543" w:type="dxa"/>
          </w:tcPr>
          <w:p w:rsidR="00A41339" w:rsidRPr="0038216D" w:rsidRDefault="00A41339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9" w:type="dxa"/>
          </w:tcPr>
          <w:p w:rsidR="00A41339" w:rsidRPr="0038216D" w:rsidRDefault="00D25A21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A41339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791" w:type="dxa"/>
          </w:tcPr>
          <w:p w:rsidR="00A41339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9" w:type="dxa"/>
          </w:tcPr>
          <w:p w:rsidR="005E4054" w:rsidRPr="0038216D" w:rsidRDefault="00D25A21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9" w:type="dxa"/>
          </w:tcPr>
          <w:p w:rsidR="005E4054" w:rsidRPr="0038216D" w:rsidRDefault="00D25A21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9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9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79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79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79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79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79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79" w:type="dxa"/>
          </w:tcPr>
          <w:p w:rsidR="005E4054" w:rsidRPr="0038216D" w:rsidRDefault="00D25A21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79" w:type="dxa"/>
          </w:tcPr>
          <w:p w:rsidR="005E4054" w:rsidRPr="0038216D" w:rsidRDefault="00D25A21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79" w:type="dxa"/>
          </w:tcPr>
          <w:p w:rsidR="005E4054" w:rsidRPr="0038216D" w:rsidRDefault="00D25A21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79" w:type="dxa"/>
          </w:tcPr>
          <w:p w:rsidR="005E4054" w:rsidRPr="0038216D" w:rsidRDefault="00D25A21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</w:tr>
      <w:tr w:rsidR="005E4054" w:rsidRPr="0038216D" w:rsidTr="0038216D">
        <w:tc>
          <w:tcPr>
            <w:tcW w:w="543" w:type="dxa"/>
          </w:tcPr>
          <w:p w:rsidR="005E4054" w:rsidRPr="0038216D" w:rsidRDefault="005E4054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79" w:type="dxa"/>
          </w:tcPr>
          <w:p w:rsidR="005E4054" w:rsidRPr="0038216D" w:rsidRDefault="00D25A21" w:rsidP="003821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791" w:type="dxa"/>
          </w:tcPr>
          <w:p w:rsidR="005E4054" w:rsidRPr="0038216D" w:rsidRDefault="00C66AA5" w:rsidP="003821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0,74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0,61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1,03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1,24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79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</w:tr>
      <w:tr w:rsidR="00C66AA5" w:rsidRPr="0038216D" w:rsidTr="0038216D">
        <w:tc>
          <w:tcPr>
            <w:tcW w:w="543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79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91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D25A21" w:rsidRPr="0038216D" w:rsidTr="0038216D">
        <w:tc>
          <w:tcPr>
            <w:tcW w:w="543" w:type="dxa"/>
          </w:tcPr>
          <w:p w:rsidR="00D25A21" w:rsidRPr="0038216D" w:rsidRDefault="00D25A21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79" w:type="dxa"/>
          </w:tcPr>
          <w:p w:rsidR="00D25A21" w:rsidRPr="0038216D" w:rsidRDefault="00C66AA5" w:rsidP="00D25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791" w:type="dxa"/>
          </w:tcPr>
          <w:p w:rsidR="00D25A21" w:rsidRPr="0038216D" w:rsidRDefault="00C66AA5" w:rsidP="00D25A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tr w:rsidR="00C66AA5" w:rsidRPr="0038216D" w:rsidTr="0038216D">
        <w:tc>
          <w:tcPr>
            <w:tcW w:w="543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79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91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</w:tr>
      <w:tr w:rsidR="00C66AA5" w:rsidRPr="0038216D" w:rsidTr="0038216D">
        <w:tc>
          <w:tcPr>
            <w:tcW w:w="543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79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791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C66AA5" w:rsidRPr="0038216D" w:rsidTr="0038216D">
        <w:tc>
          <w:tcPr>
            <w:tcW w:w="543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79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791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C66AA5" w:rsidRPr="0038216D" w:rsidTr="0038216D">
        <w:tc>
          <w:tcPr>
            <w:tcW w:w="543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879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91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C66AA5" w:rsidRPr="0038216D" w:rsidTr="0038216D">
        <w:tc>
          <w:tcPr>
            <w:tcW w:w="543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79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791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C66AA5" w:rsidRPr="0038216D" w:rsidTr="0038216D">
        <w:tc>
          <w:tcPr>
            <w:tcW w:w="543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79" w:type="dxa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791" w:type="dxa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</w:tr>
      <w:tr w:rsidR="00C66AA5" w:rsidRPr="0038216D" w:rsidTr="001552FF">
        <w:trPr>
          <w:trHeight w:val="528"/>
        </w:trPr>
        <w:tc>
          <w:tcPr>
            <w:tcW w:w="543" w:type="dxa"/>
            <w:vAlign w:val="center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2" w:type="dxa"/>
            <w:gridSpan w:val="2"/>
            <w:vAlign w:val="center"/>
          </w:tcPr>
          <w:p w:rsidR="00C66AA5" w:rsidRPr="0038216D" w:rsidRDefault="00C66AA5" w:rsidP="00C66A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b/>
                <w:sz w:val="24"/>
                <w:szCs w:val="24"/>
              </w:rPr>
              <w:t>Łącznie</w:t>
            </w:r>
          </w:p>
        </w:tc>
        <w:tc>
          <w:tcPr>
            <w:tcW w:w="1791" w:type="dxa"/>
            <w:vAlign w:val="center"/>
          </w:tcPr>
          <w:p w:rsidR="00C66AA5" w:rsidRPr="0038216D" w:rsidRDefault="00C66AA5" w:rsidP="00C66AA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36,17</w:t>
            </w:r>
          </w:p>
        </w:tc>
      </w:tr>
    </w:tbl>
    <w:p w:rsidR="00A41339" w:rsidRDefault="00A41339">
      <w:pPr>
        <w:rPr>
          <w:rFonts w:ascii="Times New Roman" w:hAnsi="Times New Roman" w:cs="Times New Roman"/>
          <w:sz w:val="24"/>
          <w:szCs w:val="24"/>
        </w:rPr>
      </w:pPr>
    </w:p>
    <w:p w:rsidR="001552FF" w:rsidRDefault="001552FF">
      <w:pPr>
        <w:rPr>
          <w:rFonts w:ascii="Times New Roman" w:hAnsi="Times New Roman" w:cs="Times New Roman"/>
          <w:sz w:val="24"/>
          <w:szCs w:val="24"/>
        </w:rPr>
      </w:pPr>
    </w:p>
    <w:p w:rsidR="001552FF" w:rsidRDefault="001552FF">
      <w:pPr>
        <w:rPr>
          <w:rFonts w:ascii="Times New Roman" w:hAnsi="Times New Roman" w:cs="Times New Roman"/>
          <w:sz w:val="24"/>
          <w:szCs w:val="24"/>
        </w:rPr>
      </w:pPr>
    </w:p>
    <w:p w:rsidR="001552FF" w:rsidRPr="001552FF" w:rsidRDefault="001552FF" w:rsidP="001552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52FF">
        <w:rPr>
          <w:rFonts w:ascii="Times New Roman" w:hAnsi="Times New Roman" w:cs="Times New Roman"/>
          <w:b/>
          <w:sz w:val="28"/>
          <w:szCs w:val="28"/>
        </w:rPr>
        <w:t>Zestawienie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70"/>
        <w:gridCol w:w="3851"/>
        <w:gridCol w:w="1843"/>
        <w:gridCol w:w="1701"/>
      </w:tblGrid>
      <w:tr w:rsidR="001552FF" w:rsidTr="00C66AA5">
        <w:tc>
          <w:tcPr>
            <w:tcW w:w="570" w:type="dxa"/>
            <w:vAlign w:val="center"/>
          </w:tcPr>
          <w:p w:rsidR="001552FF" w:rsidRPr="001552FF" w:rsidRDefault="001552FF" w:rsidP="00155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2FF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851" w:type="dxa"/>
            <w:vAlign w:val="center"/>
          </w:tcPr>
          <w:p w:rsidR="001552FF" w:rsidRPr="001552FF" w:rsidRDefault="001552FF" w:rsidP="00155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2FF">
              <w:rPr>
                <w:rFonts w:ascii="Times New Roman" w:hAnsi="Times New Roman" w:cs="Times New Roman"/>
                <w:b/>
                <w:sz w:val="24"/>
                <w:szCs w:val="24"/>
              </w:rPr>
              <w:t>Gatunek drzewa</w:t>
            </w:r>
          </w:p>
        </w:tc>
        <w:tc>
          <w:tcPr>
            <w:tcW w:w="1843" w:type="dxa"/>
            <w:vAlign w:val="center"/>
          </w:tcPr>
          <w:p w:rsidR="001552FF" w:rsidRPr="001552FF" w:rsidRDefault="001552FF" w:rsidP="00155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2FF">
              <w:rPr>
                <w:rFonts w:ascii="Times New Roman" w:hAnsi="Times New Roman" w:cs="Times New Roman"/>
                <w:b/>
                <w:sz w:val="24"/>
                <w:szCs w:val="24"/>
              </w:rPr>
              <w:t>Ilość (szt.)</w:t>
            </w:r>
          </w:p>
        </w:tc>
        <w:tc>
          <w:tcPr>
            <w:tcW w:w="1701" w:type="dxa"/>
            <w:vAlign w:val="center"/>
          </w:tcPr>
          <w:p w:rsidR="001552FF" w:rsidRPr="001552FF" w:rsidRDefault="001552FF" w:rsidP="00155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2FF">
              <w:rPr>
                <w:rFonts w:ascii="Times New Roman" w:hAnsi="Times New Roman" w:cs="Times New Roman"/>
                <w:b/>
                <w:sz w:val="24"/>
                <w:szCs w:val="24"/>
              </w:rPr>
              <w:t>Grubizna opałowa (m</w:t>
            </w:r>
            <w:r w:rsidRPr="001552F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 w:rsidRPr="001552F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552FF" w:rsidTr="00C66AA5">
        <w:tc>
          <w:tcPr>
            <w:tcW w:w="570" w:type="dxa"/>
            <w:vAlign w:val="center"/>
          </w:tcPr>
          <w:p w:rsidR="001552FF" w:rsidRDefault="00C66AA5" w:rsidP="0015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1" w:type="dxa"/>
            <w:vAlign w:val="center"/>
          </w:tcPr>
          <w:p w:rsidR="001552FF" w:rsidRPr="0038216D" w:rsidRDefault="001552FF" w:rsidP="0015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Jesion wyniosły</w:t>
            </w:r>
          </w:p>
        </w:tc>
        <w:tc>
          <w:tcPr>
            <w:tcW w:w="1843" w:type="dxa"/>
            <w:vAlign w:val="center"/>
          </w:tcPr>
          <w:p w:rsidR="001552FF" w:rsidRDefault="005B679E" w:rsidP="001552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  <w:vAlign w:val="center"/>
          </w:tcPr>
          <w:p w:rsidR="001552FF" w:rsidRDefault="005B679E" w:rsidP="001552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18,50</w:t>
            </w:r>
          </w:p>
        </w:tc>
      </w:tr>
      <w:tr w:rsidR="001552FF" w:rsidTr="00C66AA5">
        <w:tc>
          <w:tcPr>
            <w:tcW w:w="570" w:type="dxa"/>
            <w:vAlign w:val="center"/>
          </w:tcPr>
          <w:p w:rsidR="001552FF" w:rsidRDefault="00C66AA5" w:rsidP="0015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1" w:type="dxa"/>
            <w:vAlign w:val="center"/>
          </w:tcPr>
          <w:p w:rsidR="001552FF" w:rsidRPr="0038216D" w:rsidRDefault="001552FF" w:rsidP="00155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16D">
              <w:rPr>
                <w:rFonts w:ascii="Times New Roman" w:hAnsi="Times New Roman" w:cs="Times New Roman"/>
                <w:sz w:val="24"/>
                <w:szCs w:val="24"/>
              </w:rPr>
              <w:t>Robinia akacjowa</w:t>
            </w:r>
          </w:p>
        </w:tc>
        <w:tc>
          <w:tcPr>
            <w:tcW w:w="1843" w:type="dxa"/>
            <w:vAlign w:val="center"/>
          </w:tcPr>
          <w:p w:rsidR="001552FF" w:rsidRDefault="005B679E" w:rsidP="001552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1552FF" w:rsidRDefault="005B679E" w:rsidP="001552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17,67</w:t>
            </w:r>
          </w:p>
        </w:tc>
      </w:tr>
      <w:tr w:rsidR="001552FF" w:rsidTr="00C66AA5">
        <w:trPr>
          <w:trHeight w:val="552"/>
        </w:trPr>
        <w:tc>
          <w:tcPr>
            <w:tcW w:w="4421" w:type="dxa"/>
            <w:gridSpan w:val="2"/>
            <w:vAlign w:val="center"/>
          </w:tcPr>
          <w:p w:rsidR="001552FF" w:rsidRPr="001552FF" w:rsidRDefault="001552FF" w:rsidP="001552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2FF">
              <w:rPr>
                <w:rFonts w:ascii="Times New Roman" w:hAnsi="Times New Roman" w:cs="Times New Roman"/>
                <w:b/>
                <w:sz w:val="24"/>
                <w:szCs w:val="24"/>
              </w:rPr>
              <w:t>Łącznie</w:t>
            </w:r>
          </w:p>
        </w:tc>
        <w:tc>
          <w:tcPr>
            <w:tcW w:w="1843" w:type="dxa"/>
            <w:vAlign w:val="center"/>
          </w:tcPr>
          <w:p w:rsidR="001552FF" w:rsidRPr="001552FF" w:rsidRDefault="005B679E" w:rsidP="001552F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701" w:type="dxa"/>
            <w:vAlign w:val="center"/>
          </w:tcPr>
          <w:p w:rsidR="001552FF" w:rsidRPr="001552FF" w:rsidRDefault="005B679E" w:rsidP="001552F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36,17</w:t>
            </w:r>
          </w:p>
        </w:tc>
      </w:tr>
    </w:tbl>
    <w:p w:rsidR="001552FF" w:rsidRPr="0038216D" w:rsidRDefault="001552F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552FF" w:rsidRPr="0038216D" w:rsidSect="00B64B8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39"/>
    <w:rsid w:val="000A223E"/>
    <w:rsid w:val="001552FF"/>
    <w:rsid w:val="00264300"/>
    <w:rsid w:val="0038216D"/>
    <w:rsid w:val="00400B85"/>
    <w:rsid w:val="005B679E"/>
    <w:rsid w:val="005E4054"/>
    <w:rsid w:val="006D6A3B"/>
    <w:rsid w:val="00A41339"/>
    <w:rsid w:val="00B64B8E"/>
    <w:rsid w:val="00C66AA5"/>
    <w:rsid w:val="00D2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211B"/>
  <w15:chartTrackingRefBased/>
  <w15:docId w15:val="{61FA07FA-A7DF-4A53-B9F5-1B6ABDC1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1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anna.lueck</dc:creator>
  <cp:keywords/>
  <dc:description/>
  <cp:lastModifiedBy>anna.lueck</cp:lastModifiedBy>
  <cp:revision>6</cp:revision>
  <dcterms:created xsi:type="dcterms:W3CDTF">2024-04-17T09:34:00Z</dcterms:created>
  <dcterms:modified xsi:type="dcterms:W3CDTF">2025-06-24T09:41:00Z</dcterms:modified>
</cp:coreProperties>
</file>